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896C46" w:rsidRPr="003A144F" w:rsidRDefault="00896C46" w:rsidP="00896C46">
      <w:pPr>
        <w:jc w:val="center"/>
        <w:rPr>
          <w:b/>
        </w:rPr>
      </w:pPr>
    </w:p>
    <w:p w:rsidR="00896C46" w:rsidRPr="003A144F" w:rsidRDefault="00896C46" w:rsidP="00896C46">
      <w:pPr>
        <w:jc w:val="center"/>
      </w:pPr>
    </w:p>
    <w:p w:rsidR="00896C46" w:rsidRDefault="00896C46" w:rsidP="00896C4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C2FBA">
        <w:rPr>
          <w:sz w:val="28"/>
          <w:szCs w:val="28"/>
        </w:rPr>
        <w:t>29</w:t>
      </w:r>
      <w:r w:rsidRPr="00186FBD">
        <w:rPr>
          <w:sz w:val="28"/>
          <w:szCs w:val="28"/>
        </w:rPr>
        <w:t>»</w:t>
      </w:r>
      <w:r w:rsidR="006C151E">
        <w:rPr>
          <w:sz w:val="28"/>
          <w:szCs w:val="28"/>
        </w:rPr>
        <w:t xml:space="preserve"> </w:t>
      </w:r>
      <w:r w:rsidR="00CC2FBA">
        <w:rPr>
          <w:sz w:val="28"/>
          <w:szCs w:val="28"/>
        </w:rPr>
        <w:t xml:space="preserve"> марта</w:t>
      </w:r>
      <w:proofErr w:type="gramEnd"/>
      <w:r w:rsidR="00CC2FBA"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CC2FBA">
        <w:rPr>
          <w:sz w:val="28"/>
          <w:szCs w:val="28"/>
        </w:rPr>
        <w:t xml:space="preserve"> 361</w:t>
      </w:r>
    </w:p>
    <w:p w:rsidR="00896C46" w:rsidRDefault="00896C46" w:rsidP="00896C46">
      <w:pPr>
        <w:jc w:val="both"/>
        <w:rPr>
          <w:sz w:val="28"/>
          <w:szCs w:val="28"/>
        </w:rPr>
      </w:pPr>
    </w:p>
    <w:p w:rsidR="00896C46" w:rsidRDefault="00896C46" w:rsidP="00896C46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896C46" w:rsidRPr="00186FBD" w:rsidRDefault="00896C46" w:rsidP="00896C46">
      <w:pPr>
        <w:ind w:left="357"/>
        <w:jc w:val="center"/>
        <w:rPr>
          <w:sz w:val="28"/>
          <w:szCs w:val="28"/>
        </w:rPr>
      </w:pPr>
    </w:p>
    <w:p w:rsidR="00896C46" w:rsidRDefault="00896C46" w:rsidP="00896C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174B8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</w:t>
      </w:r>
      <w:r w:rsidR="003F1FB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</w:t>
      </w:r>
      <w:r>
        <w:rPr>
          <w:rFonts w:eastAsiaTheme="minorHAnsi"/>
          <w:b/>
          <w:bCs/>
          <w:sz w:val="28"/>
          <w:szCs w:val="28"/>
          <w:lang w:eastAsia="en-US"/>
        </w:rPr>
        <w:t>остановление Администрации города Твери</w:t>
      </w:r>
    </w:p>
    <w:p w:rsidR="00896C46" w:rsidRDefault="00896C46" w:rsidP="00896C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</w:p>
    <w:bookmarkEnd w:id="0"/>
    <w:p w:rsidR="00896C46" w:rsidRPr="007B34EA" w:rsidRDefault="00896C46" w:rsidP="00896C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649D" w:rsidRDefault="00896C46" w:rsidP="00A664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Руководствуясь </w:t>
      </w:r>
      <w:hyperlink r:id="rId5" w:history="1">
        <w:r w:rsidRPr="00EE7CDE">
          <w:rPr>
            <w:sz w:val="28"/>
            <w:szCs w:val="28"/>
          </w:rPr>
          <w:t>Уставом</w:t>
        </w:r>
      </w:hyperlink>
      <w:r w:rsidRPr="00EE7CDE">
        <w:rPr>
          <w:sz w:val="28"/>
          <w:szCs w:val="28"/>
        </w:rPr>
        <w:t xml:space="preserve"> города Твери, </w:t>
      </w:r>
      <w:r w:rsidR="00A6649D">
        <w:rPr>
          <w:rFonts w:eastAsiaTheme="minorHAnsi"/>
          <w:sz w:val="28"/>
          <w:szCs w:val="28"/>
          <w:lang w:eastAsia="en-US"/>
        </w:rPr>
        <w:t>в связи с проведенными организационно-штатными мероприятиями</w:t>
      </w:r>
    </w:p>
    <w:p w:rsidR="00896C46" w:rsidRDefault="00896C46" w:rsidP="00896C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C46" w:rsidRPr="007B34EA" w:rsidRDefault="00896C46" w:rsidP="00896C46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896C46" w:rsidRDefault="00896C46" w:rsidP="00896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6C46" w:rsidRPr="003F1FB2" w:rsidRDefault="00896C46" w:rsidP="003F68AE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F1FB2">
        <w:rPr>
          <w:sz w:val="28"/>
          <w:szCs w:val="28"/>
        </w:rPr>
        <w:t xml:space="preserve">Внести в </w:t>
      </w:r>
      <w:r w:rsidR="003F1FB2" w:rsidRPr="003F1FB2">
        <w:rPr>
          <w:sz w:val="28"/>
          <w:szCs w:val="28"/>
        </w:rPr>
        <w:t xml:space="preserve">приложение № 3 к </w:t>
      </w:r>
      <w:r w:rsidRPr="003F1FB2">
        <w:rPr>
          <w:sz w:val="28"/>
          <w:szCs w:val="28"/>
        </w:rPr>
        <w:t>п</w:t>
      </w:r>
      <w:r w:rsidRPr="003F1FB2">
        <w:rPr>
          <w:rFonts w:eastAsiaTheme="minorHAnsi"/>
          <w:bCs/>
          <w:sz w:val="28"/>
          <w:szCs w:val="28"/>
          <w:lang w:eastAsia="en-US"/>
        </w:rPr>
        <w:t>остановлени</w:t>
      </w:r>
      <w:r w:rsidR="003F1FB2" w:rsidRPr="003F1FB2">
        <w:rPr>
          <w:rFonts w:eastAsiaTheme="minorHAnsi"/>
          <w:bCs/>
          <w:sz w:val="28"/>
          <w:szCs w:val="28"/>
          <w:lang w:eastAsia="en-US"/>
        </w:rPr>
        <w:t>ю</w:t>
      </w:r>
      <w:r w:rsidRPr="003F1FB2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 </w:t>
      </w:r>
      <w:r w:rsidR="003F68AE" w:rsidRPr="003F1FB2">
        <w:rPr>
          <w:sz w:val="28"/>
          <w:szCs w:val="28"/>
        </w:rPr>
        <w:t>изменение</w:t>
      </w:r>
      <w:r w:rsidR="003F68AE">
        <w:rPr>
          <w:sz w:val="28"/>
          <w:szCs w:val="28"/>
        </w:rPr>
        <w:t>,</w:t>
      </w:r>
      <w:r w:rsidR="003F68AE" w:rsidRPr="003F1FB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F1FB2" w:rsidRPr="003F1FB2">
        <w:rPr>
          <w:rFonts w:eastAsiaTheme="minorHAnsi"/>
          <w:bCs/>
          <w:sz w:val="28"/>
          <w:szCs w:val="28"/>
          <w:lang w:eastAsia="en-US"/>
        </w:rPr>
        <w:t>изложив пункт 5 в следующей редакции:</w:t>
      </w:r>
    </w:p>
    <w:p w:rsidR="003F1FB2" w:rsidRDefault="003F1FB2" w:rsidP="003F1FB2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 Должностные лица отдела архитектуры и городской эстетики Администрации города Твери</w:t>
      </w:r>
    </w:p>
    <w:p w:rsidR="003F1FB2" w:rsidRDefault="003F1FB2" w:rsidP="003F1FB2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1FB2" w:rsidRDefault="003F1FB2" w:rsidP="003F1FB2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6C151E" w:rsidRDefault="00F40594" w:rsidP="003F1FB2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</w:t>
      </w:r>
      <w:r w:rsidR="006C151E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специалист</w:t>
      </w:r>
      <w:r w:rsidR="006C151E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>, архитектор</w:t>
      </w:r>
      <w:r w:rsidR="006C151E">
        <w:rPr>
          <w:rFonts w:eastAsiaTheme="minorHAnsi"/>
          <w:sz w:val="28"/>
          <w:szCs w:val="28"/>
          <w:lang w:eastAsia="en-US"/>
        </w:rPr>
        <w:t>ы районов</w:t>
      </w:r>
    </w:p>
    <w:p w:rsidR="00300D55" w:rsidRDefault="006C151E" w:rsidP="003F1FB2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F40594" w:rsidRDefault="00300D55" w:rsidP="003F1FB2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Ведущие </w:t>
      </w:r>
      <w:proofErr w:type="gramStart"/>
      <w:r>
        <w:rPr>
          <w:rFonts w:eastAsiaTheme="minorHAnsi"/>
          <w:sz w:val="28"/>
          <w:szCs w:val="28"/>
          <w:lang w:eastAsia="en-US"/>
        </w:rPr>
        <w:t>специалисты</w:t>
      </w:r>
      <w:r w:rsidR="006C151E">
        <w:rPr>
          <w:rFonts w:eastAsiaTheme="minorHAnsi"/>
          <w:sz w:val="28"/>
          <w:szCs w:val="28"/>
          <w:lang w:eastAsia="en-US"/>
        </w:rPr>
        <w:t xml:space="preserve"> </w:t>
      </w:r>
      <w:r w:rsidR="00394829">
        <w:rPr>
          <w:rFonts w:eastAsiaTheme="minorHAnsi"/>
          <w:sz w:val="28"/>
          <w:szCs w:val="28"/>
          <w:lang w:eastAsia="en-US"/>
        </w:rPr>
        <w:t xml:space="preserve"> -</w:t>
      </w:r>
      <w:proofErr w:type="gramEnd"/>
    </w:p>
    <w:p w:rsidR="00F40594" w:rsidRPr="003F1FB2" w:rsidRDefault="005E4E68" w:rsidP="003F1FB2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F40594">
        <w:rPr>
          <w:rFonts w:eastAsiaTheme="minorHAnsi"/>
          <w:sz w:val="28"/>
          <w:szCs w:val="28"/>
          <w:lang w:eastAsia="en-US"/>
        </w:rPr>
        <w:t>меют право составлять протоколы об административных правонарушениях, предусмотренных статьями 24.1, 25 - 29, 30.1</w:t>
      </w:r>
      <w:r w:rsidR="00394829">
        <w:rPr>
          <w:rFonts w:eastAsiaTheme="minorHAnsi"/>
          <w:sz w:val="28"/>
          <w:szCs w:val="28"/>
          <w:lang w:eastAsia="en-US"/>
        </w:rPr>
        <w:t xml:space="preserve"> </w:t>
      </w:r>
      <w:r w:rsidR="00F40594">
        <w:rPr>
          <w:rFonts w:eastAsiaTheme="minorHAnsi"/>
          <w:sz w:val="28"/>
          <w:szCs w:val="28"/>
          <w:lang w:eastAsia="en-US"/>
        </w:rPr>
        <w:t>- 32.1, 32.4, 33, 35</w:t>
      </w:r>
      <w:r w:rsidR="00394829">
        <w:rPr>
          <w:rFonts w:eastAsiaTheme="minorHAnsi"/>
          <w:sz w:val="28"/>
          <w:szCs w:val="28"/>
          <w:lang w:eastAsia="en-US"/>
        </w:rPr>
        <w:t xml:space="preserve"> -</w:t>
      </w:r>
      <w:r w:rsidR="00F40594">
        <w:rPr>
          <w:rFonts w:eastAsiaTheme="minorHAnsi"/>
          <w:sz w:val="28"/>
          <w:szCs w:val="28"/>
          <w:lang w:eastAsia="en-US"/>
        </w:rPr>
        <w:t xml:space="preserve"> 35.1 закона Тверской области от 14.07.2003 № 46-ЗО «Об административных правонарушениях»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896C46" w:rsidRPr="00EE7CDE" w:rsidRDefault="00896C46" w:rsidP="00896C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F1FB2">
        <w:rPr>
          <w:rFonts w:ascii="Times New Roman" w:hAnsi="Times New Roman"/>
          <w:sz w:val="28"/>
          <w:szCs w:val="28"/>
        </w:rPr>
        <w:t>2. Настоящее постановление вступает в силу со дня</w:t>
      </w:r>
      <w:r w:rsidRPr="00EE7CDE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96C46" w:rsidRPr="003C6636" w:rsidRDefault="00896C46" w:rsidP="00300D55">
      <w:pPr>
        <w:pStyle w:val="a4"/>
        <w:ind w:left="360" w:right="-143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6C46" w:rsidRPr="00F848A2" w:rsidRDefault="00896C46" w:rsidP="00F848A2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sectPr w:rsidR="00896C46" w:rsidRPr="00F848A2" w:rsidSect="00300D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D3E20"/>
    <w:multiLevelType w:val="hybridMultilevel"/>
    <w:tmpl w:val="7A8817EC"/>
    <w:lvl w:ilvl="0" w:tplc="9D6A61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95C29"/>
    <w:multiLevelType w:val="hybridMultilevel"/>
    <w:tmpl w:val="53208DDE"/>
    <w:lvl w:ilvl="0" w:tplc="BC64DE6C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2F"/>
    <w:rsid w:val="00123471"/>
    <w:rsid w:val="001C77A9"/>
    <w:rsid w:val="002D540A"/>
    <w:rsid w:val="002E722A"/>
    <w:rsid w:val="00300D55"/>
    <w:rsid w:val="00394829"/>
    <w:rsid w:val="003E55FE"/>
    <w:rsid w:val="003F1FB2"/>
    <w:rsid w:val="003F68AE"/>
    <w:rsid w:val="00407BA1"/>
    <w:rsid w:val="00426B72"/>
    <w:rsid w:val="005D12AC"/>
    <w:rsid w:val="005E4E68"/>
    <w:rsid w:val="006C151E"/>
    <w:rsid w:val="007D5615"/>
    <w:rsid w:val="007D61E2"/>
    <w:rsid w:val="007F2427"/>
    <w:rsid w:val="00896C46"/>
    <w:rsid w:val="00A6649D"/>
    <w:rsid w:val="00B3272F"/>
    <w:rsid w:val="00B62BE5"/>
    <w:rsid w:val="00C567B9"/>
    <w:rsid w:val="00CC2FBA"/>
    <w:rsid w:val="00E73823"/>
    <w:rsid w:val="00F40594"/>
    <w:rsid w:val="00F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6FF36-5D88-45AE-BCB4-7311C8F9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C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96C46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68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8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Ким Екатерина Игоревна</cp:lastModifiedBy>
  <cp:revision>3</cp:revision>
  <cp:lastPrinted>2021-03-16T06:15:00Z</cp:lastPrinted>
  <dcterms:created xsi:type="dcterms:W3CDTF">2021-03-29T14:20:00Z</dcterms:created>
  <dcterms:modified xsi:type="dcterms:W3CDTF">2021-03-29T14:21:00Z</dcterms:modified>
</cp:coreProperties>
</file>